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9" w:rsidRDefault="00DA05D4" w:rsidP="00040D26">
      <w:pPr>
        <w:ind w:left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2119" w:rsidRDefault="00202119" w:rsidP="00202119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ЗАТВЕРДЖУЮ:</w:t>
      </w:r>
    </w:p>
    <w:p w:rsidR="00202119" w:rsidRDefault="00202119" w:rsidP="00202119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ДМШ № 1 ім. М.В.Лисенка   _____________Ю.С. Темченко.  </w:t>
      </w:r>
    </w:p>
    <w:p w:rsidR="00202119" w:rsidRDefault="00202119" w:rsidP="002021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«</w:t>
      </w:r>
      <w:r>
        <w:rPr>
          <w:sz w:val="28"/>
          <w:szCs w:val="28"/>
          <w:u w:val="single"/>
          <w:lang w:val="uk-UA"/>
        </w:rPr>
        <w:t>01» вересня   2020 р.</w:t>
      </w:r>
    </w:p>
    <w:p w:rsidR="00202119" w:rsidRDefault="00202119" w:rsidP="00202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 Р А Ф І К</w:t>
      </w:r>
    </w:p>
    <w:p w:rsidR="00202119" w:rsidRDefault="00202119" w:rsidP="00202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адміністрації та техперсоналу  Черкаської дитячої музичної школи № 1 ім. М.В. Лисенка</w:t>
      </w:r>
    </w:p>
    <w:p w:rsidR="00202119" w:rsidRDefault="00202119" w:rsidP="00202119">
      <w:pPr>
        <w:rPr>
          <w:sz w:val="28"/>
          <w:szCs w:val="28"/>
          <w:lang w:val="uk-UA"/>
        </w:rPr>
      </w:pP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  <w:t>Темченко Ю.С.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8.30-13.00</w:t>
      </w:r>
      <w:r>
        <w:rPr>
          <w:sz w:val="28"/>
          <w:szCs w:val="28"/>
          <w:lang w:val="uk-UA"/>
        </w:rPr>
        <w:tab/>
        <w:t>13.45-17.30 (понеділок – четвер)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8.30-13.00</w:t>
      </w:r>
      <w:r>
        <w:rPr>
          <w:sz w:val="28"/>
          <w:szCs w:val="28"/>
          <w:lang w:val="uk-UA"/>
        </w:rPr>
        <w:tab/>
        <w:t>14.00-16.30 (п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директора з навчальної роботи -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Хараборкіна О.О.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8.30-13.15</w:t>
      </w:r>
      <w:r>
        <w:rPr>
          <w:sz w:val="28"/>
          <w:szCs w:val="28"/>
          <w:lang w:val="uk-UA"/>
        </w:rPr>
        <w:tab/>
        <w:t>14.00-17.30 (понеділок – четвер)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8.30-13.15</w:t>
      </w:r>
      <w:r>
        <w:rPr>
          <w:sz w:val="28"/>
          <w:szCs w:val="28"/>
          <w:lang w:val="uk-UA"/>
        </w:rPr>
        <w:tab/>
        <w:t>14.00-16.15 (п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навчально-методичної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- </w:t>
      </w:r>
      <w:r>
        <w:rPr>
          <w:sz w:val="28"/>
          <w:szCs w:val="28"/>
          <w:lang w:val="uk-UA"/>
        </w:rPr>
        <w:tab/>
        <w:t>Тихомірова Т.М.            8.30-13.15</w:t>
      </w:r>
      <w:r>
        <w:rPr>
          <w:sz w:val="28"/>
          <w:szCs w:val="28"/>
          <w:lang w:val="uk-UA"/>
        </w:rPr>
        <w:tab/>
        <w:t>14.00-17.30 (понеділок – четвер)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8.30-13.15</w:t>
      </w:r>
      <w:r>
        <w:rPr>
          <w:sz w:val="28"/>
          <w:szCs w:val="28"/>
          <w:lang w:val="uk-UA"/>
        </w:rPr>
        <w:tab/>
        <w:t>14.00-16.15 (п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адміністративно-господарської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–</w:t>
      </w:r>
      <w:r>
        <w:rPr>
          <w:sz w:val="28"/>
          <w:szCs w:val="28"/>
          <w:lang w:val="uk-UA"/>
        </w:rPr>
        <w:tab/>
        <w:t>Грекало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8.00-13.00</w:t>
      </w:r>
      <w:r>
        <w:rPr>
          <w:sz w:val="28"/>
          <w:szCs w:val="28"/>
          <w:lang w:val="uk-UA"/>
        </w:rPr>
        <w:tab/>
        <w:t>13.45-17.00 (понеділок – четвер)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8.00-13.00</w:t>
      </w:r>
      <w:r>
        <w:rPr>
          <w:sz w:val="28"/>
          <w:szCs w:val="28"/>
          <w:lang w:val="uk-UA"/>
        </w:rPr>
        <w:tab/>
        <w:t>14.00-16.00 (п’ятниця)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Гол. бухгалтер                                    9.00-13.00</w:t>
      </w:r>
      <w:r>
        <w:rPr>
          <w:sz w:val="28"/>
          <w:szCs w:val="28"/>
          <w:lang w:val="uk-UA"/>
        </w:rPr>
        <w:tab/>
        <w:t>13.45-18.00 (понеділок – четвер)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9.00-13.00</w:t>
      </w:r>
      <w:r>
        <w:rPr>
          <w:sz w:val="28"/>
          <w:szCs w:val="28"/>
          <w:lang w:val="uk-UA"/>
        </w:rPr>
        <w:tab/>
        <w:t>14.00-17.00 (п’ятниця)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бухгалтер                         8.00-13.00</w:t>
      </w:r>
      <w:r>
        <w:rPr>
          <w:sz w:val="28"/>
          <w:szCs w:val="28"/>
          <w:lang w:val="uk-UA"/>
        </w:rPr>
        <w:tab/>
        <w:t>13.45-17.00 (понеділок – четвер)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8.00-13.00</w:t>
      </w:r>
      <w:r>
        <w:rPr>
          <w:sz w:val="28"/>
          <w:szCs w:val="28"/>
          <w:lang w:val="uk-UA"/>
        </w:rPr>
        <w:tab/>
        <w:t>13.30-16.00 (п’ятниця)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частини                     8.00-13.00</w:t>
      </w:r>
      <w:r>
        <w:rPr>
          <w:sz w:val="28"/>
          <w:szCs w:val="28"/>
          <w:lang w:val="uk-UA"/>
        </w:rPr>
        <w:tab/>
        <w:t>13.30-16.30 (понеділок – п’ятниця)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- друкарка                                               16.30-20.45 (понеділок – п’ятниця)</w:t>
      </w:r>
      <w:r>
        <w:rPr>
          <w:sz w:val="28"/>
          <w:szCs w:val="28"/>
          <w:lang w:val="uk-UA"/>
        </w:rPr>
        <w:tab/>
        <w:t xml:space="preserve">                               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Бібліотекар                                                             13.00-17.00 (понеділок – п’ятниця)                                    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Прибиральник служб. прим.             7.00-14.00                      (понеділок – п’ятниця)            7.00-12.00                        (субота)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Сумісник-прибиральник сл. пр.                           14.30-18.00 (понеділок – п’ятниця )                                12.30-15.00  (субота)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Прибиральник території                 7.00-14.00                         (понеділок – п’ятниця)             7.00-12.00                        (субота)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Настроювач                                      8.00-13.00</w:t>
      </w:r>
      <w:r>
        <w:rPr>
          <w:sz w:val="28"/>
          <w:szCs w:val="28"/>
          <w:lang w:val="uk-UA"/>
        </w:rPr>
        <w:tab/>
        <w:t>13.45-17.00 (понеділок – четвер)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8.00-13.00</w:t>
      </w:r>
      <w:r>
        <w:rPr>
          <w:sz w:val="28"/>
          <w:szCs w:val="28"/>
          <w:lang w:val="uk-UA"/>
        </w:rPr>
        <w:tab/>
        <w:t xml:space="preserve"> 14.00-16.00 (п’ятниця)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Сумісник-настроювач                     8.00-12.00     17.00-21.00 (понеділок – п’ятниця)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Сумісник-костюмер                        8.00-12.00     17.00-21.00 (понеділок – п’ятниця)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Робітник з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обсл</w:t>
      </w:r>
      <w:proofErr w:type="spellEnd"/>
      <w:r>
        <w:rPr>
          <w:sz w:val="28"/>
          <w:szCs w:val="28"/>
          <w:lang w:val="uk-UA"/>
        </w:rPr>
        <w:t>. та ремонту буд.  8.00-13.00</w:t>
      </w:r>
      <w:r>
        <w:rPr>
          <w:sz w:val="28"/>
          <w:szCs w:val="28"/>
          <w:lang w:val="uk-UA"/>
        </w:rPr>
        <w:tab/>
        <w:t>13.45-17.00 (понеділок – четвер)</w:t>
      </w:r>
      <w:r>
        <w:rPr>
          <w:sz w:val="28"/>
          <w:szCs w:val="28"/>
          <w:lang w:val="uk-UA"/>
        </w:rPr>
        <w:tab/>
        <w:t xml:space="preserve"> 8.00-13.00</w:t>
      </w:r>
      <w:r>
        <w:rPr>
          <w:sz w:val="28"/>
          <w:szCs w:val="28"/>
          <w:lang w:val="uk-UA"/>
        </w:rPr>
        <w:tab/>
        <w:t xml:space="preserve"> 14.00-16.00 (п’ятниця)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Сумісник – технік                             9.00-13-00  або 20.00-24.00 (понеділок – п’ятниця) 6.00-8.30; 20.30-23.00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(у вільний час від основного місця роботи)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Сторож                                              За змінним графіком з 20.00 до 8.00 години з понеділка по неділю</w:t>
      </w:r>
    </w:p>
    <w:p w:rsidR="00202119" w:rsidRDefault="00202119" w:rsidP="00202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Швейцар                                           За змінним графіком з 8.00 до 20.00 години з понеділка по неділю</w:t>
      </w:r>
    </w:p>
    <w:p w:rsidR="00202119" w:rsidRDefault="00202119" w:rsidP="002021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202119" w:rsidRDefault="00202119" w:rsidP="002021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02119" w:rsidRDefault="00202119" w:rsidP="002021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Заступник директора з адміністративно-господарської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Н.М. Грекало</w:t>
      </w:r>
    </w:p>
    <w:p w:rsidR="00E710A6" w:rsidRDefault="00E710A6">
      <w:pPr>
        <w:rPr>
          <w:b/>
          <w:sz w:val="28"/>
          <w:szCs w:val="28"/>
          <w:lang w:val="uk-UA"/>
        </w:rPr>
      </w:pPr>
    </w:p>
    <w:sectPr w:rsidR="00E710A6" w:rsidSect="00761E7F">
      <w:pgSz w:w="16838" w:h="11906" w:orient="landscape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A0E"/>
    <w:multiLevelType w:val="hybridMultilevel"/>
    <w:tmpl w:val="65B2C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3EAE"/>
    <w:rsid w:val="00010744"/>
    <w:rsid w:val="00040D26"/>
    <w:rsid w:val="000A0B07"/>
    <w:rsid w:val="000B57BE"/>
    <w:rsid w:val="000B7392"/>
    <w:rsid w:val="00125524"/>
    <w:rsid w:val="00146ADC"/>
    <w:rsid w:val="00164F3E"/>
    <w:rsid w:val="00165D0A"/>
    <w:rsid w:val="00197265"/>
    <w:rsid w:val="001E3001"/>
    <w:rsid w:val="00202119"/>
    <w:rsid w:val="0024130D"/>
    <w:rsid w:val="002E3EAE"/>
    <w:rsid w:val="00374D11"/>
    <w:rsid w:val="003907E7"/>
    <w:rsid w:val="00396E84"/>
    <w:rsid w:val="003D3551"/>
    <w:rsid w:val="00426803"/>
    <w:rsid w:val="0048776A"/>
    <w:rsid w:val="004B7DED"/>
    <w:rsid w:val="004D408D"/>
    <w:rsid w:val="004E385F"/>
    <w:rsid w:val="005003EA"/>
    <w:rsid w:val="00505168"/>
    <w:rsid w:val="00551CE2"/>
    <w:rsid w:val="005A565E"/>
    <w:rsid w:val="005D04E9"/>
    <w:rsid w:val="005E1C89"/>
    <w:rsid w:val="005E5EB3"/>
    <w:rsid w:val="006056B9"/>
    <w:rsid w:val="00644285"/>
    <w:rsid w:val="00737EAB"/>
    <w:rsid w:val="00761E7F"/>
    <w:rsid w:val="00786746"/>
    <w:rsid w:val="007A6306"/>
    <w:rsid w:val="00800778"/>
    <w:rsid w:val="008058E3"/>
    <w:rsid w:val="008174CA"/>
    <w:rsid w:val="00827C2F"/>
    <w:rsid w:val="00844AD7"/>
    <w:rsid w:val="00870D80"/>
    <w:rsid w:val="008C6C1D"/>
    <w:rsid w:val="008D1A3D"/>
    <w:rsid w:val="008D6164"/>
    <w:rsid w:val="00910FB9"/>
    <w:rsid w:val="009260A4"/>
    <w:rsid w:val="00942E70"/>
    <w:rsid w:val="00955D0C"/>
    <w:rsid w:val="00960399"/>
    <w:rsid w:val="0097066D"/>
    <w:rsid w:val="00972D66"/>
    <w:rsid w:val="009B0A81"/>
    <w:rsid w:val="009B6DA9"/>
    <w:rsid w:val="00A75BA7"/>
    <w:rsid w:val="00A92897"/>
    <w:rsid w:val="00A96676"/>
    <w:rsid w:val="00AA14A1"/>
    <w:rsid w:val="00AA2F8B"/>
    <w:rsid w:val="00B579ED"/>
    <w:rsid w:val="00B80FAC"/>
    <w:rsid w:val="00B837B0"/>
    <w:rsid w:val="00B864D4"/>
    <w:rsid w:val="00C304FF"/>
    <w:rsid w:val="00C36E0C"/>
    <w:rsid w:val="00C74B52"/>
    <w:rsid w:val="00CB04D9"/>
    <w:rsid w:val="00CE57FD"/>
    <w:rsid w:val="00CE7C6D"/>
    <w:rsid w:val="00D01B7F"/>
    <w:rsid w:val="00D24EA2"/>
    <w:rsid w:val="00DA05D4"/>
    <w:rsid w:val="00DA2B01"/>
    <w:rsid w:val="00DF320D"/>
    <w:rsid w:val="00E202D1"/>
    <w:rsid w:val="00E30ACC"/>
    <w:rsid w:val="00E331DD"/>
    <w:rsid w:val="00E47279"/>
    <w:rsid w:val="00E710A6"/>
    <w:rsid w:val="00F13F53"/>
    <w:rsid w:val="00F76DF0"/>
    <w:rsid w:val="00FA5139"/>
    <w:rsid w:val="00FE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6CA7-BF55-403D-9BA1-DECC8A1F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41</cp:revision>
  <cp:lastPrinted>2019-09-20T15:21:00Z</cp:lastPrinted>
  <dcterms:created xsi:type="dcterms:W3CDTF">2016-03-24T15:00:00Z</dcterms:created>
  <dcterms:modified xsi:type="dcterms:W3CDTF">2020-12-14T09:33:00Z</dcterms:modified>
</cp:coreProperties>
</file>